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AB8C7" w14:textId="77777777" w:rsidR="00B90A83" w:rsidRPr="00B90A83" w:rsidRDefault="00B90A83" w:rsidP="00B90A83">
      <w:pPr>
        <w:spacing w:line="0" w:lineRule="atLeast"/>
        <w:ind w:left="360"/>
        <w:rPr>
          <w:color w:val="FF0066"/>
        </w:rPr>
      </w:pPr>
      <w:r w:rsidRPr="00B90A83">
        <w:rPr>
          <w:color w:val="FF0066"/>
        </w:rPr>
        <w:t>Specific Terms &amp; Conditions – WIN CASH WITH ZM’S CASH BUNNY</w:t>
      </w:r>
    </w:p>
    <w:p w14:paraId="1C6EB9F2" w14:textId="77777777" w:rsidR="00B90A83" w:rsidRDefault="00B90A83" w:rsidP="00B90A83">
      <w:pPr>
        <w:spacing w:line="0" w:lineRule="atLeast"/>
        <w:ind w:right="-19"/>
        <w:rPr>
          <w:rFonts w:ascii="Times New Roman" w:eastAsia="Times New Roman" w:hAnsi="Times New Roman"/>
        </w:rPr>
      </w:pPr>
    </w:p>
    <w:p w14:paraId="5ADB62BC" w14:textId="77777777" w:rsidR="00B90A83" w:rsidRDefault="00B90A83" w:rsidP="00B90A83">
      <w:pPr>
        <w:spacing w:line="0" w:lineRule="atLeast"/>
        <w:ind w:right="-19"/>
        <w:rPr>
          <w:sz w:val="18"/>
        </w:rPr>
      </w:pPr>
      <w:r>
        <w:rPr>
          <w:sz w:val="18"/>
        </w:rPr>
        <w:t>NZME (the “Promoter”) are giving listeners the chance to win cash by finding ZM’s Cash Bunny on the ZMonline.com website</w:t>
      </w:r>
    </w:p>
    <w:p w14:paraId="2D67AC80" w14:textId="77777777" w:rsidR="00B90A83" w:rsidRDefault="00B90A83" w:rsidP="00B90A83">
      <w:pPr>
        <w:spacing w:line="219" w:lineRule="exact"/>
        <w:rPr>
          <w:rFonts w:ascii="Times New Roman" w:eastAsia="Times New Roman" w:hAnsi="Times New Roman"/>
        </w:rPr>
      </w:pPr>
    </w:p>
    <w:p w14:paraId="7D517B0B" w14:textId="77777777" w:rsidR="00B90A83" w:rsidRDefault="00B90A83" w:rsidP="00B90A83">
      <w:pPr>
        <w:spacing w:line="0" w:lineRule="atLeast"/>
        <w:ind w:left="360"/>
        <w:rPr>
          <w:b/>
          <w:sz w:val="18"/>
        </w:rPr>
      </w:pPr>
      <w:r>
        <w:rPr>
          <w:b/>
          <w:sz w:val="18"/>
        </w:rPr>
        <w:t>PROMOTIONAL PERIOD:</w:t>
      </w:r>
    </w:p>
    <w:p w14:paraId="39EA5F50" w14:textId="77777777" w:rsidR="00B90A83" w:rsidRDefault="00B90A83" w:rsidP="00B90A83">
      <w:pPr>
        <w:spacing w:line="142" w:lineRule="exact"/>
        <w:rPr>
          <w:rFonts w:ascii="Times New Roman" w:eastAsia="Times New Roman" w:hAnsi="Times New Roman"/>
        </w:rPr>
      </w:pPr>
    </w:p>
    <w:p w14:paraId="6F5765BD" w14:textId="77777777" w:rsidR="00B90A83" w:rsidRDefault="00B90A83" w:rsidP="00B90A83">
      <w:pPr>
        <w:numPr>
          <w:ilvl w:val="0"/>
          <w:numId w:val="42"/>
        </w:numPr>
        <w:tabs>
          <w:tab w:val="left" w:pos="1080"/>
        </w:tabs>
        <w:spacing w:line="0" w:lineRule="atLeast"/>
        <w:ind w:left="1080" w:hanging="358"/>
        <w:rPr>
          <w:rFonts w:ascii="Symbol" w:eastAsia="Symbol" w:hAnsi="Symbol"/>
          <w:sz w:val="16"/>
        </w:rPr>
      </w:pPr>
      <w:r>
        <w:rPr>
          <w:sz w:val="18"/>
        </w:rPr>
        <w:t>Monday 15</w:t>
      </w:r>
      <w:r w:rsidRPr="0008751A">
        <w:rPr>
          <w:sz w:val="18"/>
          <w:vertAlign w:val="superscript"/>
        </w:rPr>
        <w:t>th</w:t>
      </w:r>
      <w:r>
        <w:rPr>
          <w:sz w:val="18"/>
        </w:rPr>
        <w:t xml:space="preserve"> April – Friday 19</w:t>
      </w:r>
      <w:r>
        <w:rPr>
          <w:vertAlign w:val="superscript"/>
        </w:rPr>
        <w:t>h</w:t>
      </w:r>
      <w:r>
        <w:rPr>
          <w:sz w:val="18"/>
        </w:rPr>
        <w:t xml:space="preserve"> April </w:t>
      </w:r>
      <w:r>
        <w:rPr>
          <w:rFonts w:ascii="Symbol" w:eastAsia="Symbol" w:hAnsi="Symbol"/>
          <w:sz w:val="15"/>
        </w:rPr>
        <w:t></w:t>
      </w:r>
    </w:p>
    <w:p w14:paraId="06E6F029" w14:textId="77777777" w:rsidR="00B90A83" w:rsidRDefault="00B90A83" w:rsidP="00B90A83">
      <w:pPr>
        <w:spacing w:line="108" w:lineRule="exact"/>
        <w:rPr>
          <w:rFonts w:ascii="Times New Roman" w:eastAsia="Times New Roman" w:hAnsi="Times New Roman"/>
        </w:rPr>
      </w:pPr>
    </w:p>
    <w:p w14:paraId="649808F8" w14:textId="77777777" w:rsidR="00B90A83" w:rsidRDefault="00B90A83" w:rsidP="00B90A83">
      <w:pPr>
        <w:spacing w:line="0" w:lineRule="atLeast"/>
        <w:ind w:left="360"/>
        <w:rPr>
          <w:b/>
          <w:sz w:val="18"/>
        </w:rPr>
      </w:pPr>
      <w:r>
        <w:rPr>
          <w:b/>
          <w:sz w:val="18"/>
        </w:rPr>
        <w:t>HOW TO ENTER:</w:t>
      </w:r>
    </w:p>
    <w:p w14:paraId="379CF526" w14:textId="77777777" w:rsidR="00B90A83" w:rsidRDefault="00B90A83" w:rsidP="00B90A83">
      <w:pPr>
        <w:spacing w:line="219" w:lineRule="exact"/>
        <w:rPr>
          <w:rFonts w:ascii="Times New Roman" w:eastAsia="Times New Roman" w:hAnsi="Times New Roman"/>
        </w:rPr>
      </w:pPr>
    </w:p>
    <w:p w14:paraId="1B759197" w14:textId="77777777" w:rsidR="00B90A83" w:rsidRDefault="00B90A83" w:rsidP="00B90A83">
      <w:pPr>
        <w:numPr>
          <w:ilvl w:val="0"/>
          <w:numId w:val="43"/>
        </w:numPr>
        <w:tabs>
          <w:tab w:val="left" w:pos="1080"/>
        </w:tabs>
        <w:spacing w:line="0" w:lineRule="atLeast"/>
        <w:ind w:left="1080" w:hanging="358"/>
        <w:rPr>
          <w:rFonts w:ascii="Symbol" w:eastAsia="Symbol" w:hAnsi="Symbol"/>
          <w:sz w:val="16"/>
        </w:rPr>
      </w:pPr>
      <w:r>
        <w:rPr>
          <w:sz w:val="18"/>
        </w:rPr>
        <w:t>To be eligible participants must:</w:t>
      </w:r>
      <w:r>
        <w:rPr>
          <w:rFonts w:ascii="Symbol" w:eastAsia="Symbol" w:hAnsi="Symbol"/>
          <w:sz w:val="15"/>
        </w:rPr>
        <w:t></w:t>
      </w:r>
    </w:p>
    <w:p w14:paraId="085F1F15" w14:textId="77777777" w:rsidR="00B90A83" w:rsidRDefault="00B90A83" w:rsidP="00B90A83">
      <w:pPr>
        <w:spacing w:line="18" w:lineRule="exact"/>
        <w:rPr>
          <w:rFonts w:ascii="Times New Roman" w:eastAsia="Times New Roman" w:hAnsi="Times New Roman"/>
        </w:rPr>
      </w:pPr>
    </w:p>
    <w:p w14:paraId="44381835" w14:textId="77777777" w:rsidR="00B90A83" w:rsidRDefault="00B90A83" w:rsidP="00B90A83">
      <w:pPr>
        <w:numPr>
          <w:ilvl w:val="1"/>
          <w:numId w:val="44"/>
        </w:numPr>
        <w:tabs>
          <w:tab w:val="left" w:pos="1800"/>
        </w:tabs>
        <w:spacing w:line="0" w:lineRule="atLeast"/>
        <w:ind w:left="1800" w:hanging="357"/>
        <w:rPr>
          <w:rFonts w:ascii="Courier New" w:eastAsia="Courier New" w:hAnsi="Courier New"/>
          <w:sz w:val="16"/>
        </w:rPr>
      </w:pPr>
      <w:r>
        <w:rPr>
          <w:sz w:val="18"/>
        </w:rPr>
        <w:t>Be eligible under the Standard Promotion or Competition Rules below.</w:t>
      </w:r>
    </w:p>
    <w:p w14:paraId="37059035" w14:textId="77777777" w:rsidR="00B90A83" w:rsidRDefault="00B90A83" w:rsidP="00B90A83">
      <w:pPr>
        <w:spacing w:line="83" w:lineRule="exact"/>
        <w:rPr>
          <w:rFonts w:ascii="Courier New" w:eastAsia="Courier New" w:hAnsi="Courier New"/>
          <w:sz w:val="16"/>
        </w:rPr>
      </w:pPr>
    </w:p>
    <w:p w14:paraId="6B7A0AC2" w14:textId="77777777" w:rsidR="00B90A83" w:rsidRDefault="00B90A83" w:rsidP="00B90A83">
      <w:pPr>
        <w:numPr>
          <w:ilvl w:val="0"/>
          <w:numId w:val="44"/>
        </w:numPr>
        <w:tabs>
          <w:tab w:val="left" w:pos="720"/>
        </w:tabs>
        <w:spacing w:line="0" w:lineRule="atLeast"/>
        <w:ind w:left="720" w:hanging="720"/>
        <w:rPr>
          <w:rFonts w:ascii="Symbol" w:eastAsia="Symbol" w:hAnsi="Symbol"/>
          <w:sz w:val="32"/>
          <w:vertAlign w:val="subscript"/>
        </w:rPr>
      </w:pPr>
      <w:r>
        <w:rPr>
          <w:rFonts w:ascii="Symbol" w:eastAsia="Symbol" w:hAnsi="Symbol"/>
          <w:sz w:val="15"/>
        </w:rPr>
        <w:t></w:t>
      </w:r>
      <w:r>
        <w:rPr>
          <w:sz w:val="18"/>
        </w:rPr>
        <w:t xml:space="preserve">   To enter participants must :</w:t>
      </w:r>
      <w:r>
        <w:rPr>
          <w:rFonts w:ascii="Symbol" w:eastAsia="Symbol" w:hAnsi="Symbol"/>
          <w:sz w:val="15"/>
        </w:rPr>
        <w:t></w:t>
      </w:r>
    </w:p>
    <w:p w14:paraId="43FB9595" w14:textId="77777777" w:rsidR="00B90A83" w:rsidRDefault="00B90A83" w:rsidP="00B90A83">
      <w:pPr>
        <w:spacing w:line="52" w:lineRule="exact"/>
        <w:rPr>
          <w:rFonts w:ascii="Symbol" w:eastAsia="Symbol" w:hAnsi="Symbol"/>
          <w:sz w:val="32"/>
          <w:vertAlign w:val="subscript"/>
        </w:rPr>
      </w:pPr>
    </w:p>
    <w:p w14:paraId="25A65E8E" w14:textId="0D140B17" w:rsidR="00B90A83" w:rsidRDefault="00B90A83" w:rsidP="00B90A83">
      <w:pPr>
        <w:numPr>
          <w:ilvl w:val="1"/>
          <w:numId w:val="44"/>
        </w:numPr>
        <w:tabs>
          <w:tab w:val="left" w:pos="1800"/>
        </w:tabs>
        <w:spacing w:line="198" w:lineRule="auto"/>
        <w:ind w:left="1800" w:hanging="357"/>
        <w:rPr>
          <w:rFonts w:ascii="Courier New" w:eastAsia="Courier New" w:hAnsi="Courier New"/>
          <w:sz w:val="18"/>
        </w:rPr>
      </w:pPr>
      <w:r>
        <w:rPr>
          <w:sz w:val="18"/>
        </w:rPr>
        <w:t>Find the cash bunny and message a screenshot of it to ZM on Instagram</w:t>
      </w:r>
      <w:r w:rsidR="008D6D7D">
        <w:rPr>
          <w:sz w:val="18"/>
        </w:rPr>
        <w:t xml:space="preserve"> - @</w:t>
      </w:r>
      <w:proofErr w:type="spellStart"/>
      <w:r w:rsidR="008D6D7D">
        <w:rPr>
          <w:sz w:val="18"/>
        </w:rPr>
        <w:t>zmonline</w:t>
      </w:r>
      <w:proofErr w:type="spellEnd"/>
    </w:p>
    <w:p w14:paraId="7A8636DD" w14:textId="77777777" w:rsidR="00B90A83" w:rsidRDefault="00B90A83" w:rsidP="00B90A83">
      <w:pPr>
        <w:spacing w:line="168" w:lineRule="exact"/>
        <w:rPr>
          <w:rFonts w:ascii="Times New Roman" w:eastAsia="Times New Roman" w:hAnsi="Times New Roman"/>
        </w:rPr>
      </w:pPr>
    </w:p>
    <w:p w14:paraId="09F3AEDB" w14:textId="77777777" w:rsidR="00B90A83" w:rsidRDefault="00B90A83" w:rsidP="00B90A83">
      <w:pPr>
        <w:spacing w:line="0" w:lineRule="atLeast"/>
        <w:ind w:left="360"/>
        <w:rPr>
          <w:b/>
          <w:sz w:val="18"/>
        </w:rPr>
      </w:pPr>
      <w:r>
        <w:rPr>
          <w:b/>
          <w:sz w:val="18"/>
        </w:rPr>
        <w:t>MECHANIC:</w:t>
      </w:r>
    </w:p>
    <w:p w14:paraId="6487B0B1" w14:textId="77777777" w:rsidR="00B90A83" w:rsidRPr="0008751A" w:rsidRDefault="00B90A83" w:rsidP="00B90A83">
      <w:pPr>
        <w:numPr>
          <w:ilvl w:val="0"/>
          <w:numId w:val="46"/>
        </w:numPr>
        <w:spacing w:line="0" w:lineRule="atLeast"/>
        <w:rPr>
          <w:rFonts w:ascii="Calibri" w:eastAsia="Calibri" w:hAnsi="Calibri"/>
          <w:sz w:val="18"/>
          <w:szCs w:val="18"/>
        </w:rPr>
      </w:pPr>
      <w:r w:rsidRPr="0008751A">
        <w:rPr>
          <w:sz w:val="18"/>
          <w:szCs w:val="18"/>
        </w:rPr>
        <w:t>Ea</w:t>
      </w:r>
      <w:r>
        <w:rPr>
          <w:color w:val="000000"/>
          <w:sz w:val="18"/>
          <w:szCs w:val="18"/>
        </w:rPr>
        <w:t xml:space="preserve">ch day, a </w:t>
      </w:r>
      <w:r w:rsidRPr="0008751A">
        <w:rPr>
          <w:color w:val="000000"/>
          <w:sz w:val="18"/>
          <w:szCs w:val="18"/>
        </w:rPr>
        <w:t>‘Cash Bunny’ will be released somewhere on a page at zmonline.com</w:t>
      </w:r>
      <w:proofErr w:type="gramStart"/>
      <w:r w:rsidRPr="0008751A">
        <w:rPr>
          <w:color w:val="000000"/>
          <w:sz w:val="18"/>
          <w:szCs w:val="18"/>
        </w:rPr>
        <w:t>..</w:t>
      </w:r>
      <w:proofErr w:type="gramEnd"/>
      <w:r w:rsidRPr="0008751A">
        <w:rPr>
          <w:color w:val="000000"/>
          <w:sz w:val="18"/>
          <w:szCs w:val="18"/>
        </w:rPr>
        <w:t xml:space="preserve"> Keep an eye on our Instagram story to find out when the Cash Bunny is released. The first person to find the bunny, screenshot the webpage, and message us the screenshot on Instagram will with the Cash Prize!</w:t>
      </w:r>
    </w:p>
    <w:p w14:paraId="44926BCA" w14:textId="77777777" w:rsidR="00B90A83" w:rsidRDefault="00B90A83" w:rsidP="00B90A83">
      <w:pPr>
        <w:spacing w:line="23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0"/>
        <w:gridCol w:w="760"/>
        <w:gridCol w:w="7620"/>
      </w:tblGrid>
      <w:tr w:rsidR="00B90A83" w14:paraId="7E5CA73F" w14:textId="77777777" w:rsidTr="008E5F3D">
        <w:trPr>
          <w:trHeight w:val="220"/>
        </w:trPr>
        <w:tc>
          <w:tcPr>
            <w:tcW w:w="200" w:type="dxa"/>
            <w:shd w:val="clear" w:color="auto" w:fill="auto"/>
            <w:vAlign w:val="bottom"/>
          </w:tcPr>
          <w:p w14:paraId="403DF707" w14:textId="77777777" w:rsidR="00B90A83" w:rsidRDefault="00B90A83" w:rsidP="008E5F3D">
            <w:pPr>
              <w:spacing w:line="0" w:lineRule="atLeast"/>
              <w:rPr>
                <w:rFonts w:ascii="Times New Roman" w:eastAsia="Times New Roman" w:hAnsi="Times New Roman"/>
                <w:sz w:val="19"/>
              </w:rPr>
            </w:pPr>
          </w:p>
        </w:tc>
        <w:tc>
          <w:tcPr>
            <w:tcW w:w="760" w:type="dxa"/>
            <w:shd w:val="clear" w:color="auto" w:fill="auto"/>
            <w:vAlign w:val="bottom"/>
          </w:tcPr>
          <w:p w14:paraId="243AAECC" w14:textId="77777777" w:rsidR="00B90A83" w:rsidRDefault="00B90A83" w:rsidP="008E5F3D">
            <w:pPr>
              <w:spacing w:line="0" w:lineRule="atLeast"/>
              <w:ind w:left="160"/>
              <w:rPr>
                <w:b/>
                <w:sz w:val="18"/>
              </w:rPr>
            </w:pPr>
            <w:r>
              <w:rPr>
                <w:b/>
                <w:sz w:val="18"/>
              </w:rPr>
              <w:t>PRIZE:</w:t>
            </w:r>
          </w:p>
        </w:tc>
        <w:tc>
          <w:tcPr>
            <w:tcW w:w="7620" w:type="dxa"/>
            <w:shd w:val="clear" w:color="auto" w:fill="auto"/>
            <w:vAlign w:val="bottom"/>
          </w:tcPr>
          <w:p w14:paraId="7A50871F" w14:textId="77777777" w:rsidR="00B90A83" w:rsidRDefault="00B90A83" w:rsidP="008E5F3D">
            <w:pPr>
              <w:spacing w:line="0" w:lineRule="atLeast"/>
              <w:rPr>
                <w:rFonts w:ascii="Times New Roman" w:eastAsia="Times New Roman" w:hAnsi="Times New Roman"/>
                <w:sz w:val="19"/>
              </w:rPr>
            </w:pPr>
          </w:p>
        </w:tc>
      </w:tr>
      <w:tr w:rsidR="00B90A83" w14:paraId="545D8D88" w14:textId="77777777" w:rsidTr="008E5F3D">
        <w:trPr>
          <w:trHeight w:val="236"/>
        </w:trPr>
        <w:tc>
          <w:tcPr>
            <w:tcW w:w="200" w:type="dxa"/>
            <w:shd w:val="clear" w:color="auto" w:fill="auto"/>
            <w:vAlign w:val="bottom"/>
          </w:tcPr>
          <w:p w14:paraId="438906CF" w14:textId="77777777" w:rsidR="00B90A83" w:rsidRDefault="00B90A83" w:rsidP="008E5F3D">
            <w:pPr>
              <w:spacing w:line="0" w:lineRule="atLeast"/>
              <w:rPr>
                <w:rFonts w:ascii="Times New Roman" w:eastAsia="Times New Roman" w:hAnsi="Times New Roman"/>
              </w:rPr>
            </w:pPr>
          </w:p>
        </w:tc>
        <w:tc>
          <w:tcPr>
            <w:tcW w:w="760" w:type="dxa"/>
            <w:shd w:val="clear" w:color="auto" w:fill="auto"/>
            <w:vAlign w:val="bottom"/>
          </w:tcPr>
          <w:p w14:paraId="7AD714D4" w14:textId="77777777" w:rsidR="00B90A83" w:rsidRPr="008D6D7D" w:rsidRDefault="00B90A83" w:rsidP="008D6D7D">
            <w:pPr>
              <w:pStyle w:val="ListParagraph"/>
              <w:numPr>
                <w:ilvl w:val="0"/>
                <w:numId w:val="46"/>
              </w:numPr>
              <w:spacing w:line="0" w:lineRule="atLeast"/>
              <w:rPr>
                <w:rFonts w:ascii="Symbol" w:eastAsia="Symbol" w:hAnsi="Symbol"/>
                <w:color w:val="262626"/>
                <w:sz w:val="18"/>
              </w:rPr>
            </w:pPr>
          </w:p>
          <w:p w14:paraId="2846FCDB" w14:textId="77777777" w:rsidR="00B90A83" w:rsidRPr="008D6D7D" w:rsidRDefault="00B90A83" w:rsidP="008D6D7D">
            <w:pPr>
              <w:pStyle w:val="ListParagraph"/>
              <w:numPr>
                <w:ilvl w:val="0"/>
                <w:numId w:val="46"/>
              </w:numPr>
              <w:spacing w:line="0" w:lineRule="atLeast"/>
              <w:rPr>
                <w:rFonts w:ascii="Symbol" w:eastAsia="Symbol" w:hAnsi="Symbol"/>
                <w:color w:val="262626"/>
                <w:sz w:val="18"/>
              </w:rPr>
            </w:pPr>
            <w:r w:rsidRPr="008D6D7D">
              <w:rPr>
                <w:rFonts w:ascii="Symbol" w:eastAsia="Symbol" w:hAnsi="Symbol"/>
                <w:color w:val="262626"/>
                <w:sz w:val="18"/>
              </w:rPr>
              <w:t></w:t>
            </w:r>
          </w:p>
        </w:tc>
        <w:tc>
          <w:tcPr>
            <w:tcW w:w="7620" w:type="dxa"/>
            <w:shd w:val="clear" w:color="auto" w:fill="auto"/>
            <w:vAlign w:val="bottom"/>
          </w:tcPr>
          <w:p w14:paraId="1013E5A6" w14:textId="77777777" w:rsidR="008D6D7D" w:rsidRPr="008D6D7D" w:rsidRDefault="008D6D7D" w:rsidP="008D6D7D">
            <w:pPr>
              <w:pStyle w:val="ListParagraph"/>
              <w:spacing w:line="0" w:lineRule="atLeast"/>
              <w:ind w:left="1080"/>
              <w:rPr>
                <w:sz w:val="18"/>
              </w:rPr>
            </w:pPr>
          </w:p>
          <w:p w14:paraId="465F305B" w14:textId="0F1D4303" w:rsidR="00B90A83" w:rsidRPr="008D6D7D" w:rsidRDefault="00B90A83" w:rsidP="008D6D7D">
            <w:pPr>
              <w:pStyle w:val="ListParagraph"/>
              <w:numPr>
                <w:ilvl w:val="0"/>
                <w:numId w:val="46"/>
              </w:numPr>
              <w:spacing w:line="0" w:lineRule="atLeast"/>
              <w:rPr>
                <w:sz w:val="18"/>
              </w:rPr>
            </w:pPr>
            <w:r w:rsidRPr="008D6D7D">
              <w:rPr>
                <w:sz w:val="18"/>
              </w:rPr>
              <w:t>5x $100 cash prizes</w:t>
            </w:r>
          </w:p>
          <w:p w14:paraId="4CCEE1E2" w14:textId="77777777" w:rsidR="00B90A83" w:rsidRDefault="00B90A83" w:rsidP="008D6D7D">
            <w:pPr>
              <w:spacing w:line="0" w:lineRule="atLeast"/>
              <w:ind w:left="1080"/>
              <w:rPr>
                <w:sz w:val="18"/>
              </w:rPr>
            </w:pPr>
          </w:p>
          <w:p w14:paraId="37BC783D" w14:textId="221AA9E9" w:rsidR="00B90A83" w:rsidRPr="008D6D7D" w:rsidRDefault="00B90A83" w:rsidP="008D6D7D">
            <w:pPr>
              <w:pStyle w:val="ListParagraph"/>
              <w:numPr>
                <w:ilvl w:val="0"/>
                <w:numId w:val="46"/>
              </w:numPr>
              <w:spacing w:line="0" w:lineRule="atLeast"/>
              <w:rPr>
                <w:sz w:val="18"/>
              </w:rPr>
            </w:pPr>
            <w:r w:rsidRPr="008D6D7D">
              <w:rPr>
                <w:sz w:val="18"/>
              </w:rPr>
              <w:t>1x $250 Facebook cash prize</w:t>
            </w:r>
            <w:bookmarkStart w:id="0" w:name="_GoBack"/>
            <w:bookmarkEnd w:id="0"/>
          </w:p>
        </w:tc>
      </w:tr>
      <w:tr w:rsidR="00B90A83" w14:paraId="4681C2B0" w14:textId="77777777" w:rsidTr="008E5F3D">
        <w:trPr>
          <w:trHeight w:val="561"/>
        </w:trPr>
        <w:tc>
          <w:tcPr>
            <w:tcW w:w="200" w:type="dxa"/>
            <w:shd w:val="clear" w:color="auto" w:fill="auto"/>
            <w:vAlign w:val="bottom"/>
          </w:tcPr>
          <w:p w14:paraId="240B7E4A" w14:textId="77777777" w:rsidR="00B90A83" w:rsidRDefault="00B90A83" w:rsidP="008E5F3D">
            <w:pPr>
              <w:spacing w:line="0" w:lineRule="atLeast"/>
              <w:rPr>
                <w:rFonts w:ascii="Times New Roman" w:eastAsia="Times New Roman" w:hAnsi="Times New Roman"/>
              </w:rPr>
            </w:pPr>
          </w:p>
        </w:tc>
        <w:tc>
          <w:tcPr>
            <w:tcW w:w="8380" w:type="dxa"/>
            <w:gridSpan w:val="2"/>
            <w:shd w:val="clear" w:color="auto" w:fill="auto"/>
            <w:vAlign w:val="bottom"/>
          </w:tcPr>
          <w:p w14:paraId="67F8953A" w14:textId="77777777" w:rsidR="00B90A83" w:rsidRDefault="00B90A83" w:rsidP="008E5F3D">
            <w:pPr>
              <w:spacing w:line="0" w:lineRule="atLeast"/>
              <w:ind w:left="160"/>
              <w:rPr>
                <w:b/>
                <w:sz w:val="16"/>
              </w:rPr>
            </w:pPr>
            <w:r>
              <w:rPr>
                <w:b/>
                <w:sz w:val="16"/>
              </w:rPr>
              <w:t>OTHER TERMS</w:t>
            </w:r>
          </w:p>
        </w:tc>
      </w:tr>
      <w:tr w:rsidR="00B90A83" w14:paraId="04FF06F8" w14:textId="77777777" w:rsidTr="008E5F3D">
        <w:trPr>
          <w:trHeight w:val="196"/>
        </w:trPr>
        <w:tc>
          <w:tcPr>
            <w:tcW w:w="200" w:type="dxa"/>
            <w:shd w:val="clear" w:color="auto" w:fill="auto"/>
            <w:vAlign w:val="bottom"/>
          </w:tcPr>
          <w:p w14:paraId="7B16B3FF" w14:textId="77777777" w:rsidR="00B90A83" w:rsidRDefault="00B90A83" w:rsidP="008E5F3D">
            <w:pPr>
              <w:spacing w:line="0" w:lineRule="atLeast"/>
              <w:rPr>
                <w:rFonts w:ascii="Times New Roman" w:eastAsia="Times New Roman" w:hAnsi="Times New Roman"/>
                <w:sz w:val="17"/>
              </w:rPr>
            </w:pPr>
          </w:p>
        </w:tc>
        <w:tc>
          <w:tcPr>
            <w:tcW w:w="760" w:type="dxa"/>
            <w:shd w:val="clear" w:color="auto" w:fill="auto"/>
            <w:vAlign w:val="bottom"/>
          </w:tcPr>
          <w:p w14:paraId="31044A94" w14:textId="77777777" w:rsidR="00B90A83" w:rsidRDefault="00B90A83" w:rsidP="008E5F3D">
            <w:pPr>
              <w:spacing w:line="0" w:lineRule="atLeast"/>
              <w:ind w:left="160"/>
              <w:rPr>
                <w:sz w:val="16"/>
              </w:rPr>
            </w:pPr>
            <w:r>
              <w:rPr>
                <w:sz w:val="16"/>
              </w:rPr>
              <w:t>.</w:t>
            </w:r>
          </w:p>
        </w:tc>
        <w:tc>
          <w:tcPr>
            <w:tcW w:w="7620" w:type="dxa"/>
            <w:shd w:val="clear" w:color="auto" w:fill="auto"/>
            <w:vAlign w:val="bottom"/>
          </w:tcPr>
          <w:p w14:paraId="0CADDCDF" w14:textId="77777777" w:rsidR="00B90A83" w:rsidRDefault="00B90A83" w:rsidP="008E5F3D">
            <w:pPr>
              <w:spacing w:line="0" w:lineRule="atLeast"/>
              <w:rPr>
                <w:rFonts w:ascii="Times New Roman" w:eastAsia="Times New Roman" w:hAnsi="Times New Roman"/>
                <w:sz w:val="17"/>
              </w:rPr>
            </w:pPr>
          </w:p>
        </w:tc>
      </w:tr>
      <w:tr w:rsidR="00B90A83" w14:paraId="605C9F67" w14:textId="77777777" w:rsidTr="008E5F3D">
        <w:trPr>
          <w:trHeight w:val="208"/>
        </w:trPr>
        <w:tc>
          <w:tcPr>
            <w:tcW w:w="200" w:type="dxa"/>
            <w:vMerge w:val="restart"/>
            <w:shd w:val="clear" w:color="auto" w:fill="auto"/>
            <w:vAlign w:val="bottom"/>
          </w:tcPr>
          <w:p w14:paraId="46BB1529" w14:textId="77777777" w:rsidR="00B90A83" w:rsidRDefault="00B90A83" w:rsidP="008E5F3D">
            <w:pPr>
              <w:spacing w:line="0" w:lineRule="atLeast"/>
              <w:rPr>
                <w:rFonts w:ascii="Symbol" w:eastAsia="Symbol" w:hAnsi="Symbol"/>
                <w:sz w:val="16"/>
              </w:rPr>
            </w:pPr>
            <w:r>
              <w:rPr>
                <w:rFonts w:ascii="Symbol" w:eastAsia="Symbol" w:hAnsi="Symbol"/>
                <w:sz w:val="16"/>
              </w:rPr>
              <w:t></w:t>
            </w:r>
          </w:p>
        </w:tc>
        <w:tc>
          <w:tcPr>
            <w:tcW w:w="760" w:type="dxa"/>
            <w:shd w:val="clear" w:color="auto" w:fill="auto"/>
            <w:vAlign w:val="bottom"/>
          </w:tcPr>
          <w:p w14:paraId="1227A129"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shd w:val="clear" w:color="auto" w:fill="auto"/>
            <w:vAlign w:val="bottom"/>
          </w:tcPr>
          <w:p w14:paraId="155E5E84" w14:textId="77777777" w:rsidR="00B90A83" w:rsidRDefault="00B90A83" w:rsidP="008E5F3D">
            <w:pPr>
              <w:spacing w:line="0" w:lineRule="atLeast"/>
              <w:ind w:left="120"/>
              <w:rPr>
                <w:rFonts w:ascii="Symbol" w:eastAsia="Symbol" w:hAnsi="Symbol"/>
                <w:sz w:val="16"/>
              </w:rPr>
            </w:pPr>
            <w:r>
              <w:rPr>
                <w:sz w:val="16"/>
              </w:rPr>
              <w:t>The Promoter may change these Terms and Conditions, including the Promotional Period, at any time.</w:t>
            </w:r>
            <w:r>
              <w:rPr>
                <w:rFonts w:ascii="Symbol" w:eastAsia="Symbol" w:hAnsi="Symbol"/>
                <w:sz w:val="16"/>
              </w:rPr>
              <w:t></w:t>
            </w:r>
          </w:p>
        </w:tc>
      </w:tr>
      <w:tr w:rsidR="00B90A83" w14:paraId="12B0A48B" w14:textId="77777777" w:rsidTr="008E5F3D">
        <w:trPr>
          <w:trHeight w:val="50"/>
        </w:trPr>
        <w:tc>
          <w:tcPr>
            <w:tcW w:w="200" w:type="dxa"/>
            <w:vMerge/>
            <w:shd w:val="clear" w:color="auto" w:fill="auto"/>
            <w:vAlign w:val="bottom"/>
          </w:tcPr>
          <w:p w14:paraId="5C5C2E20" w14:textId="77777777" w:rsidR="00B90A83" w:rsidRDefault="00B90A83" w:rsidP="008E5F3D">
            <w:pPr>
              <w:spacing w:line="0" w:lineRule="atLeast"/>
              <w:rPr>
                <w:rFonts w:ascii="Times New Roman" w:eastAsia="Times New Roman" w:hAnsi="Times New Roman"/>
                <w:sz w:val="4"/>
              </w:rPr>
            </w:pPr>
          </w:p>
        </w:tc>
        <w:tc>
          <w:tcPr>
            <w:tcW w:w="760" w:type="dxa"/>
            <w:vMerge w:val="restart"/>
            <w:shd w:val="clear" w:color="auto" w:fill="auto"/>
            <w:vAlign w:val="bottom"/>
          </w:tcPr>
          <w:p w14:paraId="57625731"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vMerge w:val="restart"/>
            <w:shd w:val="clear" w:color="auto" w:fill="auto"/>
            <w:vAlign w:val="bottom"/>
          </w:tcPr>
          <w:p w14:paraId="72B7DD45" w14:textId="77777777" w:rsidR="00B90A83" w:rsidRDefault="00B90A83" w:rsidP="008E5F3D">
            <w:pPr>
              <w:spacing w:line="0" w:lineRule="atLeast"/>
              <w:ind w:left="120"/>
              <w:rPr>
                <w:rFonts w:ascii="Symbol" w:eastAsia="Symbol" w:hAnsi="Symbol"/>
                <w:sz w:val="16"/>
              </w:rPr>
            </w:pPr>
            <w:r>
              <w:rPr>
                <w:sz w:val="16"/>
              </w:rPr>
              <w:t>Cash will be transferred to the winner via bank transfer.</w:t>
            </w:r>
            <w:r>
              <w:rPr>
                <w:rFonts w:ascii="Symbol" w:eastAsia="Symbol" w:hAnsi="Symbol"/>
                <w:sz w:val="16"/>
              </w:rPr>
              <w:t></w:t>
            </w:r>
          </w:p>
        </w:tc>
      </w:tr>
      <w:tr w:rsidR="00B90A83" w14:paraId="0FF2DE11" w14:textId="77777777" w:rsidTr="008E5F3D">
        <w:trPr>
          <w:trHeight w:val="196"/>
        </w:trPr>
        <w:tc>
          <w:tcPr>
            <w:tcW w:w="200" w:type="dxa"/>
            <w:vMerge w:val="restart"/>
            <w:shd w:val="clear" w:color="auto" w:fill="auto"/>
            <w:vAlign w:val="bottom"/>
          </w:tcPr>
          <w:p w14:paraId="1DA5215E" w14:textId="77777777" w:rsidR="00B90A83" w:rsidRDefault="00B90A83" w:rsidP="008E5F3D">
            <w:pPr>
              <w:spacing w:line="0" w:lineRule="atLeast"/>
              <w:rPr>
                <w:rFonts w:ascii="Symbol" w:eastAsia="Symbol" w:hAnsi="Symbol"/>
                <w:sz w:val="16"/>
              </w:rPr>
            </w:pPr>
            <w:r>
              <w:rPr>
                <w:rFonts w:ascii="Symbol" w:eastAsia="Symbol" w:hAnsi="Symbol"/>
                <w:sz w:val="16"/>
              </w:rPr>
              <w:t></w:t>
            </w:r>
          </w:p>
        </w:tc>
        <w:tc>
          <w:tcPr>
            <w:tcW w:w="760" w:type="dxa"/>
            <w:vMerge/>
            <w:shd w:val="clear" w:color="auto" w:fill="auto"/>
            <w:vAlign w:val="bottom"/>
          </w:tcPr>
          <w:p w14:paraId="62FDE7D1" w14:textId="77777777" w:rsidR="00B90A83" w:rsidRDefault="00B90A83" w:rsidP="008E5F3D">
            <w:pPr>
              <w:spacing w:line="0" w:lineRule="atLeast"/>
              <w:rPr>
                <w:rFonts w:ascii="Times New Roman" w:eastAsia="Times New Roman" w:hAnsi="Times New Roman"/>
                <w:sz w:val="14"/>
              </w:rPr>
            </w:pPr>
          </w:p>
        </w:tc>
        <w:tc>
          <w:tcPr>
            <w:tcW w:w="7620" w:type="dxa"/>
            <w:vMerge/>
            <w:shd w:val="clear" w:color="auto" w:fill="auto"/>
            <w:vAlign w:val="bottom"/>
          </w:tcPr>
          <w:p w14:paraId="41B32081" w14:textId="77777777" w:rsidR="00B90A83" w:rsidRDefault="00B90A83" w:rsidP="008E5F3D">
            <w:pPr>
              <w:spacing w:line="0" w:lineRule="atLeast"/>
              <w:rPr>
                <w:rFonts w:ascii="Times New Roman" w:eastAsia="Times New Roman" w:hAnsi="Times New Roman"/>
                <w:sz w:val="14"/>
              </w:rPr>
            </w:pPr>
          </w:p>
        </w:tc>
      </w:tr>
      <w:tr w:rsidR="00B90A83" w14:paraId="3605F24C" w14:textId="77777777" w:rsidTr="008E5F3D">
        <w:trPr>
          <w:trHeight w:val="50"/>
        </w:trPr>
        <w:tc>
          <w:tcPr>
            <w:tcW w:w="200" w:type="dxa"/>
            <w:vMerge/>
            <w:shd w:val="clear" w:color="auto" w:fill="auto"/>
            <w:vAlign w:val="bottom"/>
          </w:tcPr>
          <w:p w14:paraId="733DE68C" w14:textId="77777777" w:rsidR="00B90A83" w:rsidRDefault="00B90A83" w:rsidP="008E5F3D">
            <w:pPr>
              <w:spacing w:line="0" w:lineRule="atLeast"/>
              <w:rPr>
                <w:rFonts w:ascii="Times New Roman" w:eastAsia="Times New Roman" w:hAnsi="Times New Roman"/>
                <w:sz w:val="4"/>
              </w:rPr>
            </w:pPr>
          </w:p>
        </w:tc>
        <w:tc>
          <w:tcPr>
            <w:tcW w:w="760" w:type="dxa"/>
            <w:vMerge w:val="restart"/>
            <w:shd w:val="clear" w:color="auto" w:fill="auto"/>
            <w:vAlign w:val="bottom"/>
          </w:tcPr>
          <w:p w14:paraId="28C287CA"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vMerge w:val="restart"/>
            <w:shd w:val="clear" w:color="auto" w:fill="auto"/>
            <w:vAlign w:val="bottom"/>
          </w:tcPr>
          <w:p w14:paraId="49E01EAF" w14:textId="77777777" w:rsidR="00B90A83" w:rsidRDefault="00B90A83" w:rsidP="008E5F3D">
            <w:pPr>
              <w:spacing w:line="0" w:lineRule="atLeast"/>
              <w:ind w:left="120"/>
              <w:rPr>
                <w:rFonts w:ascii="Symbol" w:eastAsia="Symbol" w:hAnsi="Symbol"/>
                <w:w w:val="99"/>
                <w:sz w:val="16"/>
              </w:rPr>
            </w:pPr>
            <w:r>
              <w:rPr>
                <w:w w:val="99"/>
                <w:sz w:val="16"/>
              </w:rPr>
              <w:t>The Promoters’ decisions on all entry and promotion matters are final and no correspondence will be entered into.</w:t>
            </w:r>
            <w:r>
              <w:rPr>
                <w:rFonts w:ascii="Symbol" w:eastAsia="Symbol" w:hAnsi="Symbol"/>
                <w:w w:val="99"/>
                <w:sz w:val="16"/>
              </w:rPr>
              <w:t></w:t>
            </w:r>
          </w:p>
        </w:tc>
      </w:tr>
      <w:tr w:rsidR="00B90A83" w14:paraId="7F1EA82E" w14:textId="77777777" w:rsidTr="008E5F3D">
        <w:trPr>
          <w:trHeight w:val="196"/>
        </w:trPr>
        <w:tc>
          <w:tcPr>
            <w:tcW w:w="200" w:type="dxa"/>
            <w:vMerge w:val="restart"/>
            <w:shd w:val="clear" w:color="auto" w:fill="auto"/>
            <w:vAlign w:val="bottom"/>
          </w:tcPr>
          <w:p w14:paraId="1D2D1578" w14:textId="77777777" w:rsidR="00B90A83" w:rsidRDefault="00B90A83" w:rsidP="008E5F3D">
            <w:pPr>
              <w:spacing w:line="0" w:lineRule="atLeast"/>
              <w:rPr>
                <w:rFonts w:ascii="Symbol" w:eastAsia="Symbol" w:hAnsi="Symbol"/>
                <w:sz w:val="16"/>
              </w:rPr>
            </w:pPr>
            <w:r>
              <w:rPr>
                <w:rFonts w:ascii="Symbol" w:eastAsia="Symbol" w:hAnsi="Symbol"/>
                <w:sz w:val="16"/>
              </w:rPr>
              <w:t></w:t>
            </w:r>
          </w:p>
        </w:tc>
        <w:tc>
          <w:tcPr>
            <w:tcW w:w="760" w:type="dxa"/>
            <w:vMerge/>
            <w:shd w:val="clear" w:color="auto" w:fill="auto"/>
            <w:vAlign w:val="bottom"/>
          </w:tcPr>
          <w:p w14:paraId="659D577C" w14:textId="77777777" w:rsidR="00B90A83" w:rsidRDefault="00B90A83" w:rsidP="008E5F3D">
            <w:pPr>
              <w:spacing w:line="0" w:lineRule="atLeast"/>
              <w:rPr>
                <w:rFonts w:ascii="Times New Roman" w:eastAsia="Times New Roman" w:hAnsi="Times New Roman"/>
                <w:sz w:val="14"/>
              </w:rPr>
            </w:pPr>
          </w:p>
        </w:tc>
        <w:tc>
          <w:tcPr>
            <w:tcW w:w="7620" w:type="dxa"/>
            <w:vMerge/>
            <w:shd w:val="clear" w:color="auto" w:fill="auto"/>
            <w:vAlign w:val="bottom"/>
          </w:tcPr>
          <w:p w14:paraId="60322768" w14:textId="77777777" w:rsidR="00B90A83" w:rsidRDefault="00B90A83" w:rsidP="008E5F3D">
            <w:pPr>
              <w:spacing w:line="0" w:lineRule="atLeast"/>
              <w:rPr>
                <w:rFonts w:ascii="Times New Roman" w:eastAsia="Times New Roman" w:hAnsi="Times New Roman"/>
                <w:sz w:val="14"/>
              </w:rPr>
            </w:pPr>
          </w:p>
        </w:tc>
      </w:tr>
      <w:tr w:rsidR="00B90A83" w14:paraId="61E5332F" w14:textId="77777777" w:rsidTr="008E5F3D">
        <w:trPr>
          <w:trHeight w:val="55"/>
        </w:trPr>
        <w:tc>
          <w:tcPr>
            <w:tcW w:w="200" w:type="dxa"/>
            <w:vMerge/>
            <w:shd w:val="clear" w:color="auto" w:fill="auto"/>
            <w:vAlign w:val="bottom"/>
          </w:tcPr>
          <w:p w14:paraId="5626E006" w14:textId="77777777" w:rsidR="00B90A83" w:rsidRDefault="00B90A83" w:rsidP="008E5F3D">
            <w:pPr>
              <w:spacing w:line="0" w:lineRule="atLeast"/>
              <w:rPr>
                <w:rFonts w:ascii="Times New Roman" w:eastAsia="Times New Roman" w:hAnsi="Times New Roman"/>
                <w:sz w:val="4"/>
              </w:rPr>
            </w:pPr>
          </w:p>
        </w:tc>
        <w:tc>
          <w:tcPr>
            <w:tcW w:w="760" w:type="dxa"/>
            <w:vMerge w:val="restart"/>
            <w:shd w:val="clear" w:color="auto" w:fill="auto"/>
            <w:vAlign w:val="bottom"/>
          </w:tcPr>
          <w:p w14:paraId="2C6D3500" w14:textId="77777777" w:rsidR="00B90A83" w:rsidRDefault="00B90A83" w:rsidP="008E5F3D">
            <w:pPr>
              <w:spacing w:line="0" w:lineRule="atLeast"/>
              <w:ind w:left="520"/>
              <w:rPr>
                <w:rFonts w:ascii="Symbol" w:eastAsia="Symbol" w:hAnsi="Symbol"/>
                <w:sz w:val="16"/>
              </w:rPr>
            </w:pPr>
            <w:r>
              <w:rPr>
                <w:rFonts w:ascii="Symbol" w:eastAsia="Symbol" w:hAnsi="Symbol"/>
                <w:sz w:val="16"/>
              </w:rPr>
              <w:t></w:t>
            </w:r>
          </w:p>
        </w:tc>
        <w:tc>
          <w:tcPr>
            <w:tcW w:w="7620" w:type="dxa"/>
            <w:vMerge w:val="restart"/>
            <w:shd w:val="clear" w:color="auto" w:fill="auto"/>
            <w:vAlign w:val="bottom"/>
          </w:tcPr>
          <w:p w14:paraId="74970D46" w14:textId="77777777" w:rsidR="00B90A83" w:rsidRDefault="00B90A83" w:rsidP="008E5F3D">
            <w:pPr>
              <w:spacing w:line="0" w:lineRule="atLeast"/>
              <w:ind w:left="120"/>
              <w:rPr>
                <w:rFonts w:ascii="Symbol" w:eastAsia="Symbol" w:hAnsi="Symbol"/>
                <w:sz w:val="16"/>
              </w:rPr>
            </w:pPr>
            <w:r>
              <w:rPr>
                <w:sz w:val="16"/>
              </w:rPr>
              <w:t>Entry into this Promotion is deemed to be acceptance of these terms and conditions.</w:t>
            </w:r>
            <w:r>
              <w:rPr>
                <w:rFonts w:ascii="Symbol" w:eastAsia="Symbol" w:hAnsi="Symbol"/>
                <w:sz w:val="16"/>
              </w:rPr>
              <w:t></w:t>
            </w:r>
          </w:p>
        </w:tc>
      </w:tr>
      <w:tr w:rsidR="00B90A83" w14:paraId="6D16B42F" w14:textId="77777777" w:rsidTr="008E5F3D">
        <w:trPr>
          <w:trHeight w:val="185"/>
        </w:trPr>
        <w:tc>
          <w:tcPr>
            <w:tcW w:w="200" w:type="dxa"/>
            <w:shd w:val="clear" w:color="auto" w:fill="auto"/>
            <w:vAlign w:val="bottom"/>
          </w:tcPr>
          <w:p w14:paraId="30E97C8C" w14:textId="77777777" w:rsidR="00B90A83" w:rsidRDefault="00B90A83" w:rsidP="008E5F3D">
            <w:pPr>
              <w:spacing w:line="185" w:lineRule="exact"/>
              <w:rPr>
                <w:rFonts w:ascii="Symbol" w:eastAsia="Symbol" w:hAnsi="Symbol"/>
                <w:sz w:val="16"/>
              </w:rPr>
            </w:pPr>
            <w:r>
              <w:rPr>
                <w:rFonts w:ascii="Symbol" w:eastAsia="Symbol" w:hAnsi="Symbol"/>
                <w:sz w:val="16"/>
              </w:rPr>
              <w:t></w:t>
            </w:r>
          </w:p>
        </w:tc>
        <w:tc>
          <w:tcPr>
            <w:tcW w:w="760" w:type="dxa"/>
            <w:vMerge/>
            <w:shd w:val="clear" w:color="auto" w:fill="auto"/>
            <w:vAlign w:val="bottom"/>
          </w:tcPr>
          <w:p w14:paraId="085BE4F9" w14:textId="77777777" w:rsidR="00B90A83" w:rsidRDefault="00B90A83" w:rsidP="008E5F3D">
            <w:pPr>
              <w:spacing w:line="0" w:lineRule="atLeast"/>
              <w:rPr>
                <w:rFonts w:ascii="Times New Roman" w:eastAsia="Times New Roman" w:hAnsi="Times New Roman"/>
                <w:sz w:val="16"/>
              </w:rPr>
            </w:pPr>
          </w:p>
        </w:tc>
        <w:tc>
          <w:tcPr>
            <w:tcW w:w="7620" w:type="dxa"/>
            <w:vMerge/>
            <w:shd w:val="clear" w:color="auto" w:fill="auto"/>
            <w:vAlign w:val="bottom"/>
          </w:tcPr>
          <w:p w14:paraId="486BDD54" w14:textId="77777777" w:rsidR="00B90A83" w:rsidRDefault="00B90A83" w:rsidP="008E5F3D">
            <w:pPr>
              <w:spacing w:line="0" w:lineRule="atLeast"/>
              <w:rPr>
                <w:rFonts w:ascii="Times New Roman" w:eastAsia="Times New Roman" w:hAnsi="Times New Roman"/>
                <w:sz w:val="16"/>
              </w:rPr>
            </w:pPr>
          </w:p>
        </w:tc>
      </w:tr>
    </w:tbl>
    <w:p w14:paraId="1B0B52A8" w14:textId="77777777" w:rsidR="00B90A83" w:rsidRDefault="00B90A83" w:rsidP="00B90A83">
      <w:pPr>
        <w:numPr>
          <w:ilvl w:val="0"/>
          <w:numId w:val="45"/>
        </w:numPr>
        <w:tabs>
          <w:tab w:val="left" w:pos="1080"/>
        </w:tabs>
        <w:spacing w:line="233" w:lineRule="auto"/>
        <w:ind w:left="1080" w:hanging="358"/>
        <w:rPr>
          <w:rFonts w:ascii="Symbol" w:eastAsia="Symbol" w:hAnsi="Symbol"/>
          <w:sz w:val="16"/>
        </w:rPr>
      </w:pPr>
      <w:r>
        <w:rPr>
          <w:sz w:val="16"/>
        </w:rPr>
        <w:t>Please contact zm@zmonline.com with any queries.</w:t>
      </w:r>
      <w:r>
        <w:rPr>
          <w:rFonts w:ascii="Symbol" w:eastAsia="Symbol" w:hAnsi="Symbol"/>
          <w:sz w:val="16"/>
        </w:rPr>
        <w:t></w:t>
      </w:r>
    </w:p>
    <w:p w14:paraId="3B8DF7E3" w14:textId="77777777" w:rsidR="0022785B" w:rsidRPr="0022785B" w:rsidRDefault="0022785B" w:rsidP="0022785B">
      <w:pPr>
        <w:pStyle w:val="ListParagraph"/>
        <w:rPr>
          <w:rFonts w:asciiTheme="majorHAnsi" w:hAnsiTheme="majorHAnsi"/>
          <w:color w:val="0D0D0D" w:themeColor="text1" w:themeTint="F2"/>
          <w:sz w:val="20"/>
          <w:szCs w:val="20"/>
        </w:rPr>
      </w:pPr>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lastRenderedPageBreak/>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w:t>
      </w:r>
      <w:r w:rsidRPr="002B52FD">
        <w:rPr>
          <w:rFonts w:ascii="Calibri" w:hAnsi="Calibri"/>
          <w:spacing w:val="-1"/>
          <w:w w:val="80"/>
          <w:sz w:val="22"/>
          <w:szCs w:val="22"/>
          <w:lang w:val="en-NZ"/>
        </w:rPr>
        <w:lastRenderedPageBreak/>
        <w:t xml:space="preserve">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ACA45" w14:textId="77777777" w:rsidR="00A12C60" w:rsidRDefault="00A12C60" w:rsidP="004D52A1">
      <w:r>
        <w:separator/>
      </w:r>
    </w:p>
  </w:endnote>
  <w:endnote w:type="continuationSeparator" w:id="0">
    <w:p w14:paraId="08CE9DD5" w14:textId="77777777" w:rsidR="00A12C60" w:rsidRDefault="00A12C60"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58CA7" w14:textId="77777777" w:rsidR="00A12C60" w:rsidRDefault="00A12C60" w:rsidP="004D52A1">
      <w:r>
        <w:separator/>
      </w:r>
    </w:p>
  </w:footnote>
  <w:footnote w:type="continuationSeparator" w:id="0">
    <w:p w14:paraId="5B0021A2" w14:textId="77777777" w:rsidR="00A12C60" w:rsidRDefault="00A12C60"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5BD062C2"/>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8">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B491E2C"/>
    <w:multiLevelType w:val="hybridMultilevel"/>
    <w:tmpl w:val="6630C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3106E1C"/>
    <w:multiLevelType w:val="hybridMultilevel"/>
    <w:tmpl w:val="A176DE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9">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F8C4390"/>
    <w:multiLevelType w:val="hybridMultilevel"/>
    <w:tmpl w:val="4CB65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9"/>
  </w:num>
  <w:num w:numId="6">
    <w:abstractNumId w:val="16"/>
  </w:num>
  <w:num w:numId="7">
    <w:abstractNumId w:val="34"/>
  </w:num>
  <w:num w:numId="8">
    <w:abstractNumId w:val="39"/>
  </w:num>
  <w:num w:numId="9">
    <w:abstractNumId w:val="31"/>
  </w:num>
  <w:num w:numId="10">
    <w:abstractNumId w:val="43"/>
  </w:num>
  <w:num w:numId="11">
    <w:abstractNumId w:val="15"/>
  </w:num>
  <w:num w:numId="12">
    <w:abstractNumId w:val="22"/>
  </w:num>
  <w:num w:numId="13">
    <w:abstractNumId w:val="11"/>
  </w:num>
  <w:num w:numId="14">
    <w:abstractNumId w:val="30"/>
  </w:num>
  <w:num w:numId="15">
    <w:abstractNumId w:val="40"/>
  </w:num>
  <w:num w:numId="16">
    <w:abstractNumId w:val="21"/>
  </w:num>
  <w:num w:numId="17">
    <w:abstractNumId w:val="0"/>
  </w:num>
  <w:num w:numId="18">
    <w:abstractNumId w:val="35"/>
  </w:num>
  <w:num w:numId="19">
    <w:abstractNumId w:val="24"/>
  </w:num>
  <w:num w:numId="20">
    <w:abstractNumId w:val="19"/>
  </w:num>
  <w:num w:numId="21">
    <w:abstractNumId w:val="23"/>
  </w:num>
  <w:num w:numId="22">
    <w:abstractNumId w:val="28"/>
  </w:num>
  <w:num w:numId="23">
    <w:abstractNumId w:val="25"/>
  </w:num>
  <w:num w:numId="24">
    <w:abstractNumId w:val="27"/>
  </w:num>
  <w:num w:numId="25">
    <w:abstractNumId w:val="12"/>
  </w:num>
  <w:num w:numId="26">
    <w:abstractNumId w:val="17"/>
  </w:num>
  <w:num w:numId="27">
    <w:abstractNumId w:val="32"/>
  </w:num>
  <w:num w:numId="28">
    <w:abstractNumId w:val="14"/>
  </w:num>
  <w:num w:numId="29">
    <w:abstractNumId w:val="37"/>
  </w:num>
  <w:num w:numId="30">
    <w:abstractNumId w:val="13"/>
  </w:num>
  <w:num w:numId="31">
    <w:abstractNumId w:val="18"/>
  </w:num>
  <w:num w:numId="32">
    <w:abstractNumId w:val="20"/>
  </w:num>
  <w:num w:numId="33">
    <w:abstractNumId w:val="41"/>
  </w:num>
  <w:num w:numId="34">
    <w:abstractNumId w:val="26"/>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2"/>
  </w:num>
  <w:num w:numId="39">
    <w:abstractNumId w:val="38"/>
  </w:num>
  <w:num w:numId="40">
    <w:abstractNumId w:val="36"/>
  </w:num>
  <w:num w:numId="41">
    <w:abstractNumId w:val="9"/>
  </w:num>
  <w:num w:numId="42">
    <w:abstractNumId w:val="1"/>
  </w:num>
  <w:num w:numId="43">
    <w:abstractNumId w:val="2"/>
  </w:num>
  <w:num w:numId="44">
    <w:abstractNumId w:val="3"/>
  </w:num>
  <w:num w:numId="45">
    <w:abstractNumId w:val="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2D6B"/>
    <w:rsid w:val="001D5673"/>
    <w:rsid w:val="001F4D48"/>
    <w:rsid w:val="00200563"/>
    <w:rsid w:val="00203447"/>
    <w:rsid w:val="00212BD1"/>
    <w:rsid w:val="00221E83"/>
    <w:rsid w:val="0022785B"/>
    <w:rsid w:val="00243709"/>
    <w:rsid w:val="0024588D"/>
    <w:rsid w:val="00260004"/>
    <w:rsid w:val="00267B99"/>
    <w:rsid w:val="00275B81"/>
    <w:rsid w:val="0027653B"/>
    <w:rsid w:val="00297D59"/>
    <w:rsid w:val="002A1207"/>
    <w:rsid w:val="002B52FD"/>
    <w:rsid w:val="002E1160"/>
    <w:rsid w:val="002F7F65"/>
    <w:rsid w:val="00310406"/>
    <w:rsid w:val="00311C3B"/>
    <w:rsid w:val="00314F65"/>
    <w:rsid w:val="00316280"/>
    <w:rsid w:val="00334535"/>
    <w:rsid w:val="00345232"/>
    <w:rsid w:val="003679DE"/>
    <w:rsid w:val="00373A7F"/>
    <w:rsid w:val="003C707D"/>
    <w:rsid w:val="003D1793"/>
    <w:rsid w:val="003D502D"/>
    <w:rsid w:val="004233BE"/>
    <w:rsid w:val="00496E4B"/>
    <w:rsid w:val="004C48EE"/>
    <w:rsid w:val="004D52A1"/>
    <w:rsid w:val="004D610A"/>
    <w:rsid w:val="004E2C1B"/>
    <w:rsid w:val="004F14B8"/>
    <w:rsid w:val="00502E9B"/>
    <w:rsid w:val="00514329"/>
    <w:rsid w:val="005171EA"/>
    <w:rsid w:val="0052144C"/>
    <w:rsid w:val="00547FD3"/>
    <w:rsid w:val="00551826"/>
    <w:rsid w:val="00583FFA"/>
    <w:rsid w:val="005B15D7"/>
    <w:rsid w:val="005B3F52"/>
    <w:rsid w:val="005B6A21"/>
    <w:rsid w:val="005E4D8F"/>
    <w:rsid w:val="005F52E9"/>
    <w:rsid w:val="006048C9"/>
    <w:rsid w:val="00613F20"/>
    <w:rsid w:val="00616BD2"/>
    <w:rsid w:val="00617709"/>
    <w:rsid w:val="00622866"/>
    <w:rsid w:val="00626C8F"/>
    <w:rsid w:val="00645614"/>
    <w:rsid w:val="0065229C"/>
    <w:rsid w:val="00671020"/>
    <w:rsid w:val="00671703"/>
    <w:rsid w:val="00672C7E"/>
    <w:rsid w:val="00672D0E"/>
    <w:rsid w:val="00674F01"/>
    <w:rsid w:val="006768C3"/>
    <w:rsid w:val="006A41E0"/>
    <w:rsid w:val="006A45CF"/>
    <w:rsid w:val="006A7D65"/>
    <w:rsid w:val="006B5AD8"/>
    <w:rsid w:val="006B64D4"/>
    <w:rsid w:val="006C07D2"/>
    <w:rsid w:val="006C383B"/>
    <w:rsid w:val="006D5BB7"/>
    <w:rsid w:val="006E524C"/>
    <w:rsid w:val="00707B79"/>
    <w:rsid w:val="0071686C"/>
    <w:rsid w:val="00724CE9"/>
    <w:rsid w:val="007262E9"/>
    <w:rsid w:val="00727A03"/>
    <w:rsid w:val="007334B0"/>
    <w:rsid w:val="00734758"/>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A43F5"/>
    <w:rsid w:val="008C56A5"/>
    <w:rsid w:val="008D6D7D"/>
    <w:rsid w:val="008E72B1"/>
    <w:rsid w:val="00901165"/>
    <w:rsid w:val="00920A6C"/>
    <w:rsid w:val="0093198A"/>
    <w:rsid w:val="009337DD"/>
    <w:rsid w:val="009455A9"/>
    <w:rsid w:val="00945642"/>
    <w:rsid w:val="00971C74"/>
    <w:rsid w:val="009839D1"/>
    <w:rsid w:val="009962B8"/>
    <w:rsid w:val="009D71FE"/>
    <w:rsid w:val="00A04714"/>
    <w:rsid w:val="00A12C60"/>
    <w:rsid w:val="00A154AA"/>
    <w:rsid w:val="00A31C8B"/>
    <w:rsid w:val="00A45D2F"/>
    <w:rsid w:val="00A47330"/>
    <w:rsid w:val="00A51641"/>
    <w:rsid w:val="00A5176E"/>
    <w:rsid w:val="00A65029"/>
    <w:rsid w:val="00A73220"/>
    <w:rsid w:val="00A93B17"/>
    <w:rsid w:val="00AA08EF"/>
    <w:rsid w:val="00AA702A"/>
    <w:rsid w:val="00AC614B"/>
    <w:rsid w:val="00AD0B49"/>
    <w:rsid w:val="00AE6BD6"/>
    <w:rsid w:val="00AF0610"/>
    <w:rsid w:val="00AF439A"/>
    <w:rsid w:val="00B00989"/>
    <w:rsid w:val="00B06208"/>
    <w:rsid w:val="00B103A7"/>
    <w:rsid w:val="00B140BA"/>
    <w:rsid w:val="00B27C16"/>
    <w:rsid w:val="00B34F3C"/>
    <w:rsid w:val="00B873AD"/>
    <w:rsid w:val="00B90A83"/>
    <w:rsid w:val="00B92F2E"/>
    <w:rsid w:val="00BA0462"/>
    <w:rsid w:val="00BB4EA5"/>
    <w:rsid w:val="00BB65ED"/>
    <w:rsid w:val="00BD0C01"/>
    <w:rsid w:val="00BE0572"/>
    <w:rsid w:val="00C01139"/>
    <w:rsid w:val="00C04632"/>
    <w:rsid w:val="00C213AC"/>
    <w:rsid w:val="00C22A44"/>
    <w:rsid w:val="00C22DBE"/>
    <w:rsid w:val="00C261E1"/>
    <w:rsid w:val="00C407EC"/>
    <w:rsid w:val="00C570B0"/>
    <w:rsid w:val="00C62311"/>
    <w:rsid w:val="00C65263"/>
    <w:rsid w:val="00C74DCB"/>
    <w:rsid w:val="00CA68CD"/>
    <w:rsid w:val="00CA7BE2"/>
    <w:rsid w:val="00CC468C"/>
    <w:rsid w:val="00CC4DD9"/>
    <w:rsid w:val="00CC56BC"/>
    <w:rsid w:val="00CD3CDF"/>
    <w:rsid w:val="00CD52E3"/>
    <w:rsid w:val="00CD69F3"/>
    <w:rsid w:val="00CE678A"/>
    <w:rsid w:val="00CF22BD"/>
    <w:rsid w:val="00CF4932"/>
    <w:rsid w:val="00CF51D1"/>
    <w:rsid w:val="00D04AA2"/>
    <w:rsid w:val="00D10978"/>
    <w:rsid w:val="00D147D5"/>
    <w:rsid w:val="00D165F6"/>
    <w:rsid w:val="00D40793"/>
    <w:rsid w:val="00D50A79"/>
    <w:rsid w:val="00D66FFF"/>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5195C"/>
    <w:rsid w:val="00E66B36"/>
    <w:rsid w:val="00E724B9"/>
    <w:rsid w:val="00E755D4"/>
    <w:rsid w:val="00E86265"/>
    <w:rsid w:val="00E909BD"/>
    <w:rsid w:val="00EB19A0"/>
    <w:rsid w:val="00EC2EBF"/>
    <w:rsid w:val="00ED4CD1"/>
    <w:rsid w:val="00EF1E31"/>
    <w:rsid w:val="00F20F3F"/>
    <w:rsid w:val="00F2248D"/>
    <w:rsid w:val="00F276E4"/>
    <w:rsid w:val="00F32DC0"/>
    <w:rsid w:val="00F33D06"/>
    <w:rsid w:val="00F417F0"/>
    <w:rsid w:val="00F55D73"/>
    <w:rsid w:val="00F55ECC"/>
    <w:rsid w:val="00F64C3B"/>
    <w:rsid w:val="00F65AE4"/>
    <w:rsid w:val="00F74728"/>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Sarah Mount</cp:lastModifiedBy>
  <cp:revision>3</cp:revision>
  <cp:lastPrinted>2016-04-12T17:46:00Z</cp:lastPrinted>
  <dcterms:created xsi:type="dcterms:W3CDTF">2019-04-10T03:25:00Z</dcterms:created>
  <dcterms:modified xsi:type="dcterms:W3CDTF">2019-04-11T05:45:00Z</dcterms:modified>
</cp:coreProperties>
</file>